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9" w:rsidRPr="00422801" w:rsidRDefault="007140C9" w:rsidP="00793484">
      <w:pPr>
        <w:ind w:left="12240"/>
        <w:rPr>
          <w:rFonts w:ascii="Verdana" w:hAnsi="Verdana" w:cs="Calibri"/>
          <w:b/>
          <w:noProof/>
          <w:sz w:val="24"/>
          <w:szCs w:val="24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798"/>
        <w:gridCol w:w="3798"/>
        <w:gridCol w:w="3798"/>
      </w:tblGrid>
      <w:tr w:rsidR="007807CB" w:rsidRPr="00422801" w:rsidTr="00A02CC5">
        <w:trPr>
          <w:trHeight w:val="345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0C9" w:rsidRPr="00422801" w:rsidRDefault="007140C9" w:rsidP="009871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C9" w:rsidRPr="00422801" w:rsidRDefault="007140C9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C9" w:rsidRPr="00422801" w:rsidRDefault="007140C9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0C9" w:rsidRPr="00422801" w:rsidRDefault="007140C9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807CB" w:rsidRPr="00422801" w:rsidTr="00A02CC5">
        <w:trPr>
          <w:trHeight w:val="3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548DD4"/>
          </w:tcPr>
          <w:p w:rsidR="007140C9" w:rsidRPr="00422801" w:rsidRDefault="007140C9" w:rsidP="0098711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nil"/>
            </w:tcBorders>
            <w:shd w:val="clear" w:color="auto" w:fill="548DD4"/>
          </w:tcPr>
          <w:p w:rsidR="007140C9" w:rsidRPr="00422801" w:rsidRDefault="003D0640" w:rsidP="007140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Grades K-5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nil"/>
            </w:tcBorders>
            <w:shd w:val="clear" w:color="auto" w:fill="548DD4"/>
          </w:tcPr>
          <w:p w:rsidR="007140C9" w:rsidRPr="00422801" w:rsidRDefault="007140C9" w:rsidP="007140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Grades 6-8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</w:tcBorders>
            <w:shd w:val="clear" w:color="auto" w:fill="548DD4"/>
          </w:tcPr>
          <w:p w:rsidR="007140C9" w:rsidRPr="00422801" w:rsidRDefault="007140C9" w:rsidP="007140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Grades 9-12</w:t>
            </w:r>
          </w:p>
        </w:tc>
      </w:tr>
      <w:tr w:rsidR="00D5453B" w:rsidRPr="00422801" w:rsidTr="008E6FF4">
        <w:trPr>
          <w:trHeight w:val="144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53B" w:rsidRPr="00422801" w:rsidRDefault="00A02CC5" w:rsidP="00987119">
            <w:pPr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Fruits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D9D9D9"/>
          </w:tcPr>
          <w:p w:rsidR="00D5453B" w:rsidRPr="00422801" w:rsidRDefault="00D5453B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cup per day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D9D9D9"/>
          </w:tcPr>
          <w:p w:rsidR="00D5453B" w:rsidRPr="00422801" w:rsidRDefault="00D5453B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cup per day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D9D9D9"/>
          </w:tcPr>
          <w:p w:rsidR="00D5453B" w:rsidRPr="00422801" w:rsidRDefault="00D5453B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cup per day</w:t>
            </w:r>
          </w:p>
        </w:tc>
      </w:tr>
      <w:tr w:rsidR="00D5453B" w:rsidRPr="00422801" w:rsidTr="008E6FF4">
        <w:trPr>
          <w:trHeight w:val="144"/>
        </w:trPr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53B" w:rsidRPr="00422801" w:rsidRDefault="00D5453B" w:rsidP="009871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53B" w:rsidRPr="00422801" w:rsidRDefault="00D5453B" w:rsidP="007140C9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2½ total cups of fruit per week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53B" w:rsidRPr="00422801" w:rsidRDefault="00D5453B" w:rsidP="007140C9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2½ total cups of fruit per week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53B" w:rsidRPr="00422801" w:rsidRDefault="00D5453B" w:rsidP="007140C9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5 total cups of fruit per week</w:t>
            </w:r>
          </w:p>
        </w:tc>
      </w:tr>
      <w:tr w:rsidR="007807CB" w:rsidRPr="00422801" w:rsidTr="008E6FF4">
        <w:trPr>
          <w:trHeight w:val="388"/>
        </w:trPr>
        <w:tc>
          <w:tcPr>
            <w:tcW w:w="3609" w:type="dxa"/>
            <w:vMerge w:val="restart"/>
          </w:tcPr>
          <w:p w:rsidR="007140C9" w:rsidRPr="00422801" w:rsidRDefault="00A02CC5" w:rsidP="00987119">
            <w:pPr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Vegetables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¾ cup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¾ cup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cup per day</w:t>
            </w:r>
          </w:p>
        </w:tc>
      </w:tr>
      <w:tr w:rsidR="007807CB" w:rsidRPr="00422801" w:rsidTr="008E6FF4">
        <w:trPr>
          <w:trHeight w:val="144"/>
        </w:trPr>
        <w:tc>
          <w:tcPr>
            <w:tcW w:w="3609" w:type="dxa"/>
            <w:vMerge/>
          </w:tcPr>
          <w:p w:rsidR="007140C9" w:rsidRPr="00422801" w:rsidRDefault="007140C9" w:rsidP="009871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7140C9" w:rsidRPr="00422801" w:rsidRDefault="007140C9" w:rsidP="007140C9">
            <w:pPr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3¾ total cups of vegetables</w:t>
            </w:r>
            <w:r w:rsidR="007807CB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  <w:tc>
          <w:tcPr>
            <w:tcW w:w="3798" w:type="dxa"/>
            <w:shd w:val="clear" w:color="auto" w:fill="auto"/>
          </w:tcPr>
          <w:p w:rsidR="007140C9" w:rsidRPr="00422801" w:rsidRDefault="007140C9" w:rsidP="007140C9">
            <w:pPr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3¾ total cups of vegetables</w:t>
            </w:r>
            <w:r w:rsidR="007807CB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  <w:tc>
          <w:tcPr>
            <w:tcW w:w="3798" w:type="dxa"/>
            <w:shd w:val="clear" w:color="auto" w:fill="auto"/>
          </w:tcPr>
          <w:p w:rsidR="007140C9" w:rsidRPr="00422801" w:rsidRDefault="007140C9" w:rsidP="007140C9">
            <w:pPr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5 total cups of vegetables</w:t>
            </w:r>
            <w:r w:rsidR="007807CB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</w:tr>
      <w:tr w:rsidR="007807CB" w:rsidRPr="00422801" w:rsidTr="008E6FF4">
        <w:trPr>
          <w:trHeight w:val="366"/>
        </w:trPr>
        <w:tc>
          <w:tcPr>
            <w:tcW w:w="3609" w:type="dxa"/>
          </w:tcPr>
          <w:p w:rsidR="007140C9" w:rsidRPr="00422801" w:rsidRDefault="007140C9" w:rsidP="007140C9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Dark Green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</w:tr>
      <w:tr w:rsidR="007807CB" w:rsidRPr="00422801" w:rsidTr="008E6FF4">
        <w:trPr>
          <w:trHeight w:val="388"/>
        </w:trPr>
        <w:tc>
          <w:tcPr>
            <w:tcW w:w="3609" w:type="dxa"/>
          </w:tcPr>
          <w:p w:rsidR="007140C9" w:rsidRPr="00422801" w:rsidRDefault="007140C9" w:rsidP="007140C9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Red/Orange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¾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¾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1¼ C</w:t>
            </w:r>
          </w:p>
        </w:tc>
      </w:tr>
      <w:tr w:rsidR="007807CB" w:rsidRPr="00422801" w:rsidTr="008E6FF4">
        <w:trPr>
          <w:trHeight w:val="560"/>
        </w:trPr>
        <w:tc>
          <w:tcPr>
            <w:tcW w:w="3609" w:type="dxa"/>
          </w:tcPr>
          <w:p w:rsidR="007140C9" w:rsidRPr="00422801" w:rsidRDefault="007140C9" w:rsidP="007140C9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Beans/Peas (legumes)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</w:tr>
      <w:tr w:rsidR="007807CB" w:rsidRPr="00422801" w:rsidTr="008E6FF4">
        <w:trPr>
          <w:trHeight w:val="388"/>
        </w:trPr>
        <w:tc>
          <w:tcPr>
            <w:tcW w:w="3609" w:type="dxa"/>
          </w:tcPr>
          <w:p w:rsidR="007140C9" w:rsidRPr="00422801" w:rsidRDefault="007140C9" w:rsidP="007140C9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Starchy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  <w:tc>
          <w:tcPr>
            <w:tcW w:w="3798" w:type="dxa"/>
          </w:tcPr>
          <w:p w:rsidR="007140C9" w:rsidRPr="00422801" w:rsidRDefault="007140C9" w:rsidP="007140C9">
            <w:pPr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½ C</w:t>
            </w:r>
          </w:p>
        </w:tc>
      </w:tr>
      <w:tr w:rsidR="007807CB" w:rsidRPr="00422801" w:rsidTr="008E6FF4">
        <w:trPr>
          <w:trHeight w:val="1277"/>
        </w:trPr>
        <w:tc>
          <w:tcPr>
            <w:tcW w:w="3609" w:type="dxa"/>
            <w:tcBorders>
              <w:bottom w:val="single" w:sz="4" w:space="0" w:color="auto"/>
            </w:tcBorders>
          </w:tcPr>
          <w:p w:rsidR="007140C9" w:rsidRPr="00422801" w:rsidRDefault="007140C9" w:rsidP="004B3381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Other: Additional amounts of the vegetables listed above m</w:t>
            </w:r>
            <w:r w:rsidR="008E6FF4" w:rsidRPr="00422801">
              <w:rPr>
                <w:rFonts w:ascii="Verdana" w:hAnsi="Verdana"/>
                <w:sz w:val="24"/>
                <w:szCs w:val="24"/>
              </w:rPr>
              <w:t xml:space="preserve">ay be offered to meet the weekly </w:t>
            </w:r>
            <w:r w:rsidRPr="00422801">
              <w:rPr>
                <w:rFonts w:ascii="Verdana" w:hAnsi="Verdana"/>
                <w:sz w:val="24"/>
                <w:szCs w:val="24"/>
              </w:rPr>
              <w:t>requirement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4B43D0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 xml:space="preserve">½ </w:t>
            </w:r>
            <w:r w:rsidR="007140C9" w:rsidRPr="00422801">
              <w:rPr>
                <w:rFonts w:ascii="Verdana" w:hAnsi="Verdana"/>
                <w:sz w:val="24"/>
                <w:szCs w:val="24"/>
              </w:rPr>
              <w:t xml:space="preserve"> C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4B43D0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 xml:space="preserve">½ </w:t>
            </w:r>
            <w:r w:rsidR="007140C9" w:rsidRPr="00422801">
              <w:rPr>
                <w:rFonts w:ascii="Verdana" w:hAnsi="Verdana"/>
                <w:sz w:val="24"/>
                <w:szCs w:val="24"/>
              </w:rPr>
              <w:t xml:space="preserve"> C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4B43D0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 xml:space="preserve">¾ </w:t>
            </w:r>
            <w:r w:rsidR="007140C9" w:rsidRPr="00422801">
              <w:rPr>
                <w:rFonts w:ascii="Verdana" w:hAnsi="Verdana"/>
                <w:sz w:val="24"/>
                <w:szCs w:val="24"/>
              </w:rPr>
              <w:t>C</w:t>
            </w:r>
          </w:p>
        </w:tc>
      </w:tr>
      <w:tr w:rsidR="003D0640" w:rsidRPr="00422801" w:rsidTr="008E6FF4">
        <w:trPr>
          <w:trHeight w:val="560"/>
        </w:trPr>
        <w:tc>
          <w:tcPr>
            <w:tcW w:w="3609" w:type="dxa"/>
            <w:tcBorders>
              <w:bottom w:val="single" w:sz="4" w:space="0" w:color="auto"/>
            </w:tcBorders>
          </w:tcPr>
          <w:p w:rsidR="003D0640" w:rsidRPr="00422801" w:rsidRDefault="003D0640" w:rsidP="00422801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 xml:space="preserve">Additional </w:t>
            </w:r>
            <w:r w:rsidR="00422801" w:rsidRPr="00422801">
              <w:rPr>
                <w:rFonts w:ascii="Verdana" w:hAnsi="Verdana"/>
                <w:sz w:val="24"/>
                <w:szCs w:val="24"/>
              </w:rPr>
              <w:t>v</w:t>
            </w:r>
            <w:r w:rsidRPr="00422801">
              <w:rPr>
                <w:rFonts w:ascii="Verdana" w:hAnsi="Verdana"/>
                <w:sz w:val="24"/>
                <w:szCs w:val="24"/>
              </w:rPr>
              <w:t>eg</w:t>
            </w:r>
            <w:r w:rsidR="00422801" w:rsidRPr="00422801">
              <w:rPr>
                <w:rFonts w:ascii="Verdana" w:hAnsi="Verdana"/>
                <w:sz w:val="24"/>
                <w:szCs w:val="24"/>
              </w:rPr>
              <w:t>etable</w:t>
            </w:r>
            <w:r w:rsidRPr="00422801">
              <w:rPr>
                <w:rFonts w:ascii="Verdana" w:hAnsi="Verdana"/>
                <w:sz w:val="24"/>
                <w:szCs w:val="24"/>
              </w:rPr>
              <w:t xml:space="preserve"> to reach </w:t>
            </w:r>
            <w:r w:rsidR="00422801" w:rsidRPr="00422801">
              <w:rPr>
                <w:rFonts w:ascii="Verdana" w:hAnsi="Verdana"/>
                <w:sz w:val="24"/>
                <w:szCs w:val="24"/>
              </w:rPr>
              <w:t>weekly total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3D0640" w:rsidRPr="00422801" w:rsidRDefault="003D0640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3D0640" w:rsidRPr="00422801" w:rsidRDefault="003D0640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3D0640" w:rsidRPr="00422801" w:rsidRDefault="003D0640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1½ C</w:t>
            </w:r>
          </w:p>
        </w:tc>
      </w:tr>
      <w:tr w:rsidR="007807CB" w:rsidRPr="00422801" w:rsidTr="008E6FF4">
        <w:trPr>
          <w:trHeight w:val="388"/>
        </w:trPr>
        <w:tc>
          <w:tcPr>
            <w:tcW w:w="3609" w:type="dxa"/>
            <w:vMerge w:val="restart"/>
          </w:tcPr>
          <w:p w:rsidR="007140C9" w:rsidRPr="00ED6222" w:rsidRDefault="007140C9" w:rsidP="007140C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Grains</w:t>
            </w:r>
            <w:r w:rsidR="00ED6222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 w:rsidR="00ED6222">
              <w:rPr>
                <w:rFonts w:ascii="Verdana" w:hAnsi="Verdana"/>
                <w:sz w:val="24"/>
                <w:szCs w:val="24"/>
              </w:rPr>
              <w:t>½ of the grains should be whole-grain rich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oz eq. 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F42302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oz eq.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F423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 xml:space="preserve">2 oz eq. per </w:t>
            </w:r>
            <w:r w:rsidR="00F42302" w:rsidRPr="00422801">
              <w:rPr>
                <w:rFonts w:ascii="Verdana" w:hAnsi="Verdana"/>
                <w:sz w:val="24"/>
                <w:szCs w:val="24"/>
              </w:rPr>
              <w:t>day</w:t>
            </w:r>
            <w:r w:rsidRPr="004228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7807CB" w:rsidRPr="00422801" w:rsidTr="008E6FF4">
        <w:trPr>
          <w:trHeight w:val="144"/>
        </w:trPr>
        <w:tc>
          <w:tcPr>
            <w:tcW w:w="3609" w:type="dxa"/>
            <w:vMerge/>
            <w:tcBorders>
              <w:bottom w:val="single" w:sz="4" w:space="0" w:color="auto"/>
            </w:tcBorders>
          </w:tcPr>
          <w:p w:rsidR="007140C9" w:rsidRPr="00422801" w:rsidRDefault="007140C9" w:rsidP="007140C9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7140C9" w:rsidP="007140C9">
            <w:pPr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8-9 oz eq.</w:t>
            </w:r>
            <w:r w:rsidR="008E6FF4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7140C9" w:rsidP="007140C9">
            <w:pPr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8-10 oz eq.</w:t>
            </w:r>
            <w:r w:rsidR="008E6FF4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8E6FF4" w:rsidP="007140C9">
            <w:pPr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10-12 oz eq. /week</w:t>
            </w:r>
          </w:p>
        </w:tc>
      </w:tr>
      <w:tr w:rsidR="007807CB" w:rsidRPr="00422801" w:rsidTr="008E6FF4">
        <w:trPr>
          <w:trHeight w:val="366"/>
        </w:trPr>
        <w:tc>
          <w:tcPr>
            <w:tcW w:w="3609" w:type="dxa"/>
            <w:vMerge w:val="restart"/>
          </w:tcPr>
          <w:p w:rsidR="007140C9" w:rsidRPr="00422801" w:rsidRDefault="007140C9" w:rsidP="007140C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Meats/Meat Alternatives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oz eq.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F42302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oz eq.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F42302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2 oz eq. per day</w:t>
            </w:r>
          </w:p>
        </w:tc>
      </w:tr>
      <w:tr w:rsidR="007807CB" w:rsidRPr="00422801" w:rsidTr="008E6FF4">
        <w:trPr>
          <w:trHeight w:val="144"/>
        </w:trPr>
        <w:tc>
          <w:tcPr>
            <w:tcW w:w="3609" w:type="dxa"/>
            <w:vMerge/>
            <w:tcBorders>
              <w:bottom w:val="single" w:sz="4" w:space="0" w:color="auto"/>
            </w:tcBorders>
          </w:tcPr>
          <w:p w:rsidR="007140C9" w:rsidRPr="00422801" w:rsidRDefault="007140C9" w:rsidP="009871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7140C9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8-10 oz eq.</w:t>
            </w:r>
            <w:r w:rsidR="008E6FF4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7140C9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9-10 oz eq.</w:t>
            </w:r>
            <w:r w:rsidR="008E6FF4" w:rsidRPr="00422801">
              <w:rPr>
                <w:rFonts w:ascii="Verdana" w:hAnsi="Verdana"/>
                <w:sz w:val="24"/>
                <w:szCs w:val="24"/>
              </w:rPr>
              <w:t xml:space="preserve"> per week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140C9" w:rsidRPr="00422801" w:rsidRDefault="007140C9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10-12 oz eq.</w:t>
            </w:r>
            <w:r w:rsidR="008E6FF4" w:rsidRPr="00422801">
              <w:rPr>
                <w:rFonts w:ascii="Verdana" w:hAnsi="Verdana"/>
                <w:sz w:val="24"/>
                <w:szCs w:val="24"/>
              </w:rPr>
              <w:t>/week</w:t>
            </w:r>
          </w:p>
        </w:tc>
      </w:tr>
      <w:tr w:rsidR="007807CB" w:rsidRPr="00422801" w:rsidTr="008E6FF4">
        <w:trPr>
          <w:trHeight w:val="366"/>
        </w:trPr>
        <w:tc>
          <w:tcPr>
            <w:tcW w:w="3609" w:type="dxa"/>
            <w:vMerge w:val="restart"/>
          </w:tcPr>
          <w:p w:rsidR="007140C9" w:rsidRPr="00422801" w:rsidRDefault="008E6FF4" w:rsidP="00987119">
            <w:pPr>
              <w:rPr>
                <w:rFonts w:ascii="Verdana" w:hAnsi="Verdana"/>
                <w:b/>
                <w:sz w:val="24"/>
                <w:szCs w:val="24"/>
              </w:rPr>
            </w:pPr>
            <w:r w:rsidRPr="00422801">
              <w:rPr>
                <w:rFonts w:ascii="Verdana" w:hAnsi="Verdana"/>
                <w:b/>
                <w:sz w:val="24"/>
                <w:szCs w:val="24"/>
              </w:rPr>
              <w:t>Flu</w:t>
            </w:r>
            <w:r w:rsidR="007140C9" w:rsidRPr="00422801">
              <w:rPr>
                <w:rFonts w:ascii="Verdana" w:hAnsi="Verdana"/>
                <w:b/>
                <w:sz w:val="24"/>
                <w:szCs w:val="24"/>
              </w:rPr>
              <w:t>id Milk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cup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cup per day</w:t>
            </w:r>
          </w:p>
        </w:tc>
        <w:tc>
          <w:tcPr>
            <w:tcW w:w="3798" w:type="dxa"/>
            <w:shd w:val="clear" w:color="auto" w:fill="D9D9D9"/>
          </w:tcPr>
          <w:p w:rsidR="007140C9" w:rsidRPr="00422801" w:rsidRDefault="008E6FF4" w:rsidP="007140C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1 cup per day</w:t>
            </w:r>
          </w:p>
        </w:tc>
      </w:tr>
      <w:tr w:rsidR="007807CB" w:rsidRPr="00422801" w:rsidTr="008E6FF4">
        <w:trPr>
          <w:trHeight w:val="144"/>
        </w:trPr>
        <w:tc>
          <w:tcPr>
            <w:tcW w:w="3609" w:type="dxa"/>
            <w:vMerge/>
          </w:tcPr>
          <w:p w:rsidR="007140C9" w:rsidRPr="00422801" w:rsidRDefault="007140C9" w:rsidP="009871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98" w:type="dxa"/>
          </w:tcPr>
          <w:p w:rsidR="007140C9" w:rsidRPr="00422801" w:rsidRDefault="008E6FF4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5 cups per week</w:t>
            </w:r>
          </w:p>
        </w:tc>
        <w:tc>
          <w:tcPr>
            <w:tcW w:w="3798" w:type="dxa"/>
          </w:tcPr>
          <w:p w:rsidR="007140C9" w:rsidRPr="00422801" w:rsidRDefault="008E6FF4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5 cups per week</w:t>
            </w:r>
          </w:p>
        </w:tc>
        <w:tc>
          <w:tcPr>
            <w:tcW w:w="3798" w:type="dxa"/>
          </w:tcPr>
          <w:p w:rsidR="007140C9" w:rsidRPr="00422801" w:rsidRDefault="008E6FF4" w:rsidP="007140C9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422801">
              <w:rPr>
                <w:rFonts w:ascii="Verdana" w:hAnsi="Verdana"/>
                <w:sz w:val="24"/>
                <w:szCs w:val="24"/>
              </w:rPr>
              <w:t>5 week per week</w:t>
            </w:r>
          </w:p>
        </w:tc>
      </w:tr>
    </w:tbl>
    <w:p w:rsidR="00793484" w:rsidRPr="00640EC7" w:rsidRDefault="00793484" w:rsidP="00793484">
      <w:pPr>
        <w:jc w:val="right"/>
        <w:rPr>
          <w:sz w:val="24"/>
          <w:szCs w:val="24"/>
        </w:rPr>
      </w:pPr>
    </w:p>
    <w:p w:rsidR="004C0C67" w:rsidRDefault="00640EC7" w:rsidP="00793484">
      <w:pPr>
        <w:jc w:val="right"/>
      </w:pPr>
      <w:r w:rsidRPr="00640EC7">
        <w:rPr>
          <w:rFonts w:cs="Calibri"/>
          <w:sz w:val="24"/>
          <w:szCs w:val="24"/>
        </w:rPr>
        <w:t>Developed by:  Hannah Cowgill, Montana Dietetic Intern March 2012</w:t>
      </w:r>
      <w:r>
        <w:rPr>
          <w:rFonts w:cs="Calibri"/>
          <w:color w:val="1F497D"/>
        </w:rPr>
        <w:t xml:space="preserve">  </w:t>
      </w:r>
      <w:r w:rsidR="00793484">
        <w:rPr>
          <w:sz w:val="24"/>
          <w:szCs w:val="24"/>
        </w:rPr>
        <w:tab/>
      </w:r>
    </w:p>
    <w:sectPr w:rsidR="004C0C67" w:rsidSect="0098711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3" w:rsidRDefault="001B0683" w:rsidP="00793484">
      <w:r>
        <w:separator/>
      </w:r>
    </w:p>
  </w:endnote>
  <w:endnote w:type="continuationSeparator" w:id="0">
    <w:p w:rsidR="001B0683" w:rsidRDefault="001B0683" w:rsidP="0079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3" w:rsidRDefault="001B0683" w:rsidP="00793484">
      <w:r>
        <w:separator/>
      </w:r>
    </w:p>
  </w:footnote>
  <w:footnote w:type="continuationSeparator" w:id="0">
    <w:p w:rsidR="001B0683" w:rsidRDefault="001B0683" w:rsidP="0079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4" w:rsidRPr="00793484" w:rsidRDefault="00080E60" w:rsidP="00793484">
    <w:pPr>
      <w:pStyle w:val="Header"/>
      <w:rPr>
        <w:b/>
        <w:sz w:val="44"/>
        <w:szCs w:val="44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7221855</wp:posOffset>
          </wp:positionH>
          <wp:positionV relativeFrom="paragraph">
            <wp:posOffset>-211455</wp:posOffset>
          </wp:positionV>
          <wp:extent cx="2105660" cy="655320"/>
          <wp:effectExtent l="19050" t="0" r="8890" b="0"/>
          <wp:wrapNone/>
          <wp:docPr id="1" name="Picture 1" descr="op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484" w:rsidRPr="00793484">
      <w:rPr>
        <w:b/>
        <w:sz w:val="44"/>
        <w:szCs w:val="44"/>
      </w:rPr>
      <w:t xml:space="preserve">Daily and Weekly Lunch Meal Pattern Requirements Checklist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44D"/>
    <w:multiLevelType w:val="hybridMultilevel"/>
    <w:tmpl w:val="CC9AC65E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6203"/>
    <w:multiLevelType w:val="hybridMultilevel"/>
    <w:tmpl w:val="56044710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5BA7"/>
    <w:multiLevelType w:val="hybridMultilevel"/>
    <w:tmpl w:val="085AD930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678E9"/>
    <w:multiLevelType w:val="hybridMultilevel"/>
    <w:tmpl w:val="38BA945A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3EB"/>
    <w:multiLevelType w:val="hybridMultilevel"/>
    <w:tmpl w:val="4112A7E0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816FB"/>
    <w:multiLevelType w:val="hybridMultilevel"/>
    <w:tmpl w:val="133EA970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7DDB"/>
    <w:multiLevelType w:val="hybridMultilevel"/>
    <w:tmpl w:val="9948FDAE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D63CA"/>
    <w:multiLevelType w:val="hybridMultilevel"/>
    <w:tmpl w:val="3F0649C6"/>
    <w:lvl w:ilvl="0" w:tplc="02E2E34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40C9"/>
    <w:rsid w:val="00080E60"/>
    <w:rsid w:val="000C5BB9"/>
    <w:rsid w:val="0010100B"/>
    <w:rsid w:val="001245BC"/>
    <w:rsid w:val="001544CA"/>
    <w:rsid w:val="001679FF"/>
    <w:rsid w:val="001B0683"/>
    <w:rsid w:val="002A21F7"/>
    <w:rsid w:val="00380A32"/>
    <w:rsid w:val="003D0640"/>
    <w:rsid w:val="00422801"/>
    <w:rsid w:val="004B2FC0"/>
    <w:rsid w:val="004B3381"/>
    <w:rsid w:val="004B43D0"/>
    <w:rsid w:val="004C0C67"/>
    <w:rsid w:val="004C3ECB"/>
    <w:rsid w:val="00544E92"/>
    <w:rsid w:val="005B3A1F"/>
    <w:rsid w:val="00602461"/>
    <w:rsid w:val="00640EC7"/>
    <w:rsid w:val="006F0AD9"/>
    <w:rsid w:val="007140C9"/>
    <w:rsid w:val="0077629E"/>
    <w:rsid w:val="007807CB"/>
    <w:rsid w:val="00793484"/>
    <w:rsid w:val="0082774C"/>
    <w:rsid w:val="008E6FF4"/>
    <w:rsid w:val="009209C2"/>
    <w:rsid w:val="00987119"/>
    <w:rsid w:val="00A02CC5"/>
    <w:rsid w:val="00A77D3D"/>
    <w:rsid w:val="00AA6324"/>
    <w:rsid w:val="00AF4B98"/>
    <w:rsid w:val="00B006AE"/>
    <w:rsid w:val="00BF582D"/>
    <w:rsid w:val="00C2710E"/>
    <w:rsid w:val="00D5453B"/>
    <w:rsid w:val="00D81763"/>
    <w:rsid w:val="00E05C9F"/>
    <w:rsid w:val="00ED6222"/>
    <w:rsid w:val="00EE2E1F"/>
    <w:rsid w:val="00F26431"/>
    <w:rsid w:val="00F42302"/>
    <w:rsid w:val="00F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48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7934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48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7934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Instruction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CP3094</dc:creator>
  <cp:lastModifiedBy>tjacks</cp:lastModifiedBy>
  <cp:revision>2</cp:revision>
  <dcterms:created xsi:type="dcterms:W3CDTF">2012-05-22T19:01:00Z</dcterms:created>
  <dcterms:modified xsi:type="dcterms:W3CDTF">2012-05-22T19:01:00Z</dcterms:modified>
</cp:coreProperties>
</file>